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CellMar>
          <w:left w:w="0" w:type="dxa"/>
          <w:right w:w="0" w:type="dxa"/>
        </w:tblCellMar>
        <w:tblLook w:val="04A0" w:firstRow="1" w:lastRow="0" w:firstColumn="1" w:lastColumn="0" w:noHBand="0" w:noVBand="1"/>
      </w:tblPr>
      <w:tblGrid>
        <w:gridCol w:w="854"/>
        <w:gridCol w:w="7526"/>
      </w:tblGrid>
      <w:tr w:rsidR="00D4559E" w:rsidRPr="00D4559E" w14:paraId="0DA9A808" w14:textId="77777777">
        <w:trPr>
          <w:tblCellSpacing w:w="0" w:type="dxa"/>
        </w:trPr>
        <w:tc>
          <w:tcPr>
            <w:tcW w:w="0" w:type="auto"/>
            <w:noWrap/>
            <w:hideMark/>
          </w:tcPr>
          <w:p w14:paraId="6E8D4FA2" w14:textId="77777777" w:rsidR="00D4559E" w:rsidRPr="00D4559E" w:rsidRDefault="00D4559E" w:rsidP="00D4559E">
            <w:pPr>
              <w:spacing w:after="0" w:line="240" w:lineRule="auto"/>
              <w:jc w:val="right"/>
              <w:rPr>
                <w:rFonts w:ascii="Times New Roman" w:eastAsia="Times New Roman" w:hAnsi="Times New Roman" w:cs="Times New Roman"/>
                <w:b/>
                <w:bCs/>
                <w:kern w:val="0"/>
                <w:lang w:eastAsia="en-GB"/>
                <w14:ligatures w14:val="none"/>
              </w:rPr>
            </w:pPr>
            <w:r w:rsidRPr="00D4559E">
              <w:rPr>
                <w:rFonts w:ascii="Times New Roman" w:eastAsia="Times New Roman" w:hAnsi="Times New Roman" w:cs="Times New Roman"/>
                <w:b/>
                <w:bCs/>
                <w:kern w:val="0"/>
                <w:lang w:eastAsia="en-GB"/>
                <w14:ligatures w14:val="none"/>
              </w:rPr>
              <w:t xml:space="preserve">Subject: </w:t>
            </w:r>
          </w:p>
        </w:tc>
        <w:tc>
          <w:tcPr>
            <w:tcW w:w="0" w:type="auto"/>
            <w:vAlign w:val="center"/>
            <w:hideMark/>
          </w:tcPr>
          <w:p w14:paraId="3E34E107" w14:textId="77777777" w:rsidR="00D4559E" w:rsidRPr="00D4559E" w:rsidRDefault="00D4559E" w:rsidP="00D4559E">
            <w:pPr>
              <w:spacing w:after="0"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t>FOI Review request - Evidence underpinning assumptions in WCC Calculator</w:t>
            </w:r>
          </w:p>
        </w:tc>
      </w:tr>
      <w:tr w:rsidR="00D4559E" w:rsidRPr="00D4559E" w14:paraId="30636916" w14:textId="77777777">
        <w:trPr>
          <w:tblCellSpacing w:w="0" w:type="dxa"/>
        </w:trPr>
        <w:tc>
          <w:tcPr>
            <w:tcW w:w="0" w:type="auto"/>
            <w:noWrap/>
            <w:hideMark/>
          </w:tcPr>
          <w:p w14:paraId="409FF041" w14:textId="77777777" w:rsidR="00D4559E" w:rsidRPr="00D4559E" w:rsidRDefault="00D4559E" w:rsidP="00D4559E">
            <w:pPr>
              <w:spacing w:after="0" w:line="240" w:lineRule="auto"/>
              <w:jc w:val="right"/>
              <w:rPr>
                <w:rFonts w:ascii="Times New Roman" w:eastAsia="Times New Roman" w:hAnsi="Times New Roman" w:cs="Times New Roman"/>
                <w:b/>
                <w:bCs/>
                <w:kern w:val="0"/>
                <w:lang w:eastAsia="en-GB"/>
                <w14:ligatures w14:val="none"/>
              </w:rPr>
            </w:pPr>
            <w:r w:rsidRPr="00D4559E">
              <w:rPr>
                <w:rFonts w:ascii="Times New Roman" w:eastAsia="Times New Roman" w:hAnsi="Times New Roman" w:cs="Times New Roman"/>
                <w:b/>
                <w:bCs/>
                <w:kern w:val="0"/>
                <w:lang w:eastAsia="en-GB"/>
                <w14:ligatures w14:val="none"/>
              </w:rPr>
              <w:t xml:space="preserve">Date: </w:t>
            </w:r>
          </w:p>
        </w:tc>
        <w:tc>
          <w:tcPr>
            <w:tcW w:w="0" w:type="auto"/>
            <w:vAlign w:val="center"/>
            <w:hideMark/>
          </w:tcPr>
          <w:p w14:paraId="52D0D40A" w14:textId="77777777" w:rsidR="00D4559E" w:rsidRPr="00D4559E" w:rsidRDefault="00D4559E" w:rsidP="00D4559E">
            <w:pPr>
              <w:spacing w:after="0"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t>Mon, 9 Mar 2026 22:55:43 +0000</w:t>
            </w:r>
          </w:p>
        </w:tc>
      </w:tr>
      <w:tr w:rsidR="00D4559E" w:rsidRPr="00D4559E" w14:paraId="1F142665" w14:textId="77777777">
        <w:trPr>
          <w:tblCellSpacing w:w="0" w:type="dxa"/>
        </w:trPr>
        <w:tc>
          <w:tcPr>
            <w:tcW w:w="0" w:type="auto"/>
            <w:noWrap/>
            <w:hideMark/>
          </w:tcPr>
          <w:p w14:paraId="70C34895" w14:textId="77777777" w:rsidR="00D4559E" w:rsidRPr="00D4559E" w:rsidRDefault="00D4559E" w:rsidP="00D4559E">
            <w:pPr>
              <w:spacing w:after="0" w:line="240" w:lineRule="auto"/>
              <w:jc w:val="right"/>
              <w:rPr>
                <w:rFonts w:ascii="Times New Roman" w:eastAsia="Times New Roman" w:hAnsi="Times New Roman" w:cs="Times New Roman"/>
                <w:b/>
                <w:bCs/>
                <w:kern w:val="0"/>
                <w:lang w:eastAsia="en-GB"/>
                <w14:ligatures w14:val="none"/>
              </w:rPr>
            </w:pPr>
            <w:r w:rsidRPr="00D4559E">
              <w:rPr>
                <w:rFonts w:ascii="Times New Roman" w:eastAsia="Times New Roman" w:hAnsi="Times New Roman" w:cs="Times New Roman"/>
                <w:b/>
                <w:bCs/>
                <w:kern w:val="0"/>
                <w:lang w:eastAsia="en-GB"/>
                <w14:ligatures w14:val="none"/>
              </w:rPr>
              <w:t xml:space="preserve">From: </w:t>
            </w:r>
          </w:p>
        </w:tc>
        <w:tc>
          <w:tcPr>
            <w:tcW w:w="0" w:type="auto"/>
            <w:vAlign w:val="center"/>
            <w:hideMark/>
          </w:tcPr>
          <w:p w14:paraId="0EC462EF" w14:textId="2BC156CF" w:rsidR="00D4559E" w:rsidRPr="00D4559E" w:rsidRDefault="00D4559E" w:rsidP="00D4559E">
            <w:pPr>
              <w:spacing w:after="0"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t xml:space="preserve">Nick Kempe </w:t>
            </w:r>
          </w:p>
        </w:tc>
      </w:tr>
      <w:tr w:rsidR="00D4559E" w:rsidRPr="00D4559E" w14:paraId="22E6D101" w14:textId="77777777">
        <w:trPr>
          <w:tblCellSpacing w:w="0" w:type="dxa"/>
        </w:trPr>
        <w:tc>
          <w:tcPr>
            <w:tcW w:w="0" w:type="auto"/>
            <w:noWrap/>
            <w:hideMark/>
          </w:tcPr>
          <w:p w14:paraId="6311B3AD" w14:textId="77777777" w:rsidR="00D4559E" w:rsidRPr="00D4559E" w:rsidRDefault="00D4559E" w:rsidP="00D4559E">
            <w:pPr>
              <w:spacing w:after="0" w:line="240" w:lineRule="auto"/>
              <w:jc w:val="right"/>
              <w:rPr>
                <w:rFonts w:ascii="Times New Roman" w:eastAsia="Times New Roman" w:hAnsi="Times New Roman" w:cs="Times New Roman"/>
                <w:b/>
                <w:bCs/>
                <w:kern w:val="0"/>
                <w:lang w:eastAsia="en-GB"/>
                <w14:ligatures w14:val="none"/>
              </w:rPr>
            </w:pPr>
            <w:r w:rsidRPr="00D4559E">
              <w:rPr>
                <w:rFonts w:ascii="Times New Roman" w:eastAsia="Times New Roman" w:hAnsi="Times New Roman" w:cs="Times New Roman"/>
                <w:b/>
                <w:bCs/>
                <w:kern w:val="0"/>
                <w:lang w:eastAsia="en-GB"/>
                <w14:ligatures w14:val="none"/>
              </w:rPr>
              <w:t xml:space="preserve">To: </w:t>
            </w:r>
          </w:p>
        </w:tc>
        <w:tc>
          <w:tcPr>
            <w:tcW w:w="0" w:type="auto"/>
            <w:vAlign w:val="center"/>
            <w:hideMark/>
          </w:tcPr>
          <w:p w14:paraId="3926DC86" w14:textId="77777777" w:rsidR="00D4559E" w:rsidRPr="00D4559E" w:rsidRDefault="00D4559E" w:rsidP="00D4559E">
            <w:pPr>
              <w:spacing w:after="0" w:line="240" w:lineRule="auto"/>
              <w:rPr>
                <w:rFonts w:ascii="Times New Roman" w:eastAsia="Times New Roman" w:hAnsi="Times New Roman" w:cs="Times New Roman"/>
                <w:kern w:val="0"/>
                <w:lang w:eastAsia="en-GB"/>
                <w14:ligatures w14:val="none"/>
              </w:rPr>
            </w:pPr>
            <w:hyperlink r:id="rId4" w:history="1">
              <w:r w:rsidRPr="00D4559E">
                <w:rPr>
                  <w:rFonts w:ascii="Times New Roman" w:eastAsia="Times New Roman" w:hAnsi="Times New Roman" w:cs="Times New Roman"/>
                  <w:color w:val="0000FF"/>
                  <w:kern w:val="0"/>
                  <w:u w:val="single"/>
                  <w:lang w:eastAsia="en-GB"/>
                  <w14:ligatures w14:val="none"/>
                </w:rPr>
                <w:t>Vicky.west@forestry.gov.scot</w:t>
              </w:r>
            </w:hyperlink>
          </w:p>
        </w:tc>
      </w:tr>
      <w:tr w:rsidR="00D4559E" w:rsidRPr="00D4559E" w14:paraId="142A9E73" w14:textId="77777777">
        <w:trPr>
          <w:tblCellSpacing w:w="0" w:type="dxa"/>
        </w:trPr>
        <w:tc>
          <w:tcPr>
            <w:tcW w:w="0" w:type="auto"/>
            <w:noWrap/>
            <w:hideMark/>
          </w:tcPr>
          <w:p w14:paraId="0BECE26B" w14:textId="77777777" w:rsidR="00D4559E" w:rsidRPr="00D4559E" w:rsidRDefault="00D4559E" w:rsidP="00D4559E">
            <w:pPr>
              <w:spacing w:after="0" w:line="240" w:lineRule="auto"/>
              <w:jc w:val="right"/>
              <w:rPr>
                <w:rFonts w:ascii="Times New Roman" w:eastAsia="Times New Roman" w:hAnsi="Times New Roman" w:cs="Times New Roman"/>
                <w:b/>
                <w:bCs/>
                <w:kern w:val="0"/>
                <w:lang w:eastAsia="en-GB"/>
                <w14:ligatures w14:val="none"/>
              </w:rPr>
            </w:pPr>
            <w:r w:rsidRPr="00D4559E">
              <w:rPr>
                <w:rFonts w:ascii="Times New Roman" w:eastAsia="Times New Roman" w:hAnsi="Times New Roman" w:cs="Times New Roman"/>
                <w:b/>
                <w:bCs/>
                <w:kern w:val="0"/>
                <w:lang w:eastAsia="en-GB"/>
                <w14:ligatures w14:val="none"/>
              </w:rPr>
              <w:t xml:space="preserve">CC: </w:t>
            </w:r>
          </w:p>
        </w:tc>
        <w:tc>
          <w:tcPr>
            <w:tcW w:w="0" w:type="auto"/>
            <w:vAlign w:val="center"/>
            <w:hideMark/>
          </w:tcPr>
          <w:p w14:paraId="19B6C830" w14:textId="77777777" w:rsidR="00D4559E" w:rsidRPr="00D4559E" w:rsidRDefault="00D4559E" w:rsidP="00D4559E">
            <w:pPr>
              <w:spacing w:after="0" w:line="240" w:lineRule="auto"/>
              <w:rPr>
                <w:rFonts w:ascii="Times New Roman" w:eastAsia="Times New Roman" w:hAnsi="Times New Roman" w:cs="Times New Roman"/>
                <w:kern w:val="0"/>
                <w:lang w:eastAsia="en-GB"/>
                <w14:ligatures w14:val="none"/>
              </w:rPr>
            </w:pPr>
            <w:hyperlink r:id="rId5" w:history="1">
              <w:r w:rsidRPr="00D4559E">
                <w:rPr>
                  <w:rFonts w:ascii="Times New Roman" w:eastAsia="Times New Roman" w:hAnsi="Times New Roman" w:cs="Times New Roman"/>
                  <w:color w:val="0000FF"/>
                  <w:kern w:val="0"/>
                  <w:u w:val="single"/>
                  <w:lang w:eastAsia="en-GB"/>
                  <w14:ligatures w14:val="none"/>
                </w:rPr>
                <w:t>Scottish.Forestry@forestry.gov.scot</w:t>
              </w:r>
            </w:hyperlink>
          </w:p>
        </w:tc>
      </w:tr>
    </w:tbl>
    <w:p w14:paraId="420D606B" w14:textId="77777777" w:rsidR="00D4559E" w:rsidRPr="00D4559E" w:rsidRDefault="00D4559E" w:rsidP="00D4559E">
      <w:pPr>
        <w:spacing w:after="240" w:line="240" w:lineRule="auto"/>
        <w:rPr>
          <w:rFonts w:ascii="Times New Roman" w:eastAsia="Times New Roman" w:hAnsi="Times New Roman" w:cs="Times New Roman"/>
          <w:kern w:val="0"/>
          <w:lang w:eastAsia="en-GB"/>
          <w14:ligatures w14:val="none"/>
        </w:rPr>
      </w:pPr>
    </w:p>
    <w:p w14:paraId="1638BD05" w14:textId="77777777" w:rsidR="00D4559E" w:rsidRPr="00D4559E" w:rsidRDefault="00D4559E" w:rsidP="00D455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t>Hi Vicky,</w:t>
      </w:r>
    </w:p>
    <w:p w14:paraId="19B81B9F" w14:textId="77777777" w:rsidR="00D4559E" w:rsidRPr="00D4559E" w:rsidRDefault="00D4559E" w:rsidP="00D455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t>I do not appear to have had a response to my email of 17th September, asking for a clarification to your response to my initial request of 13th Feb and, specifically:</w:t>
      </w:r>
    </w:p>
    <w:p w14:paraId="47085C15" w14:textId="77777777" w:rsidR="00D4559E" w:rsidRPr="00D4559E" w:rsidRDefault="00D4559E" w:rsidP="00D455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t>a) Does this mean the assumptions on soil carbon used in the calculator have not been updated since 2011?  </w:t>
      </w:r>
    </w:p>
    <w:p w14:paraId="26C169BF" w14:textId="77777777" w:rsidR="00D4559E" w:rsidRPr="00D4559E" w:rsidRDefault="00D4559E" w:rsidP="00D455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t>b) The section on Future Developments at the end also refers to some future research in next few years - did that research happen?</w:t>
      </w:r>
    </w:p>
    <w:p w14:paraId="65028F3D" w14:textId="77777777" w:rsidR="00D4559E" w:rsidRPr="00D4559E" w:rsidRDefault="00D4559E" w:rsidP="00D455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t>Having carefully read the 2011 paper you provided, it does not appear to answer the questions I asked on 13th February about the Woodland Carbon Code calculator, as it appears to be mainly about assumptions around tree growth etc and not soils.  My four questions therefore remain unanswered:</w:t>
      </w:r>
    </w:p>
    <w:p w14:paraId="2E3E029C" w14:textId="77777777" w:rsidR="00D4559E" w:rsidRPr="00D4559E" w:rsidRDefault="00D4559E" w:rsidP="00D455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t>1) The land-use tab gives three options, Arable, Pasture and Semi-natural - what evidence was used to divide land-use into just three options, what assumption underpins each option and on what evidence is that based?</w:t>
      </w:r>
      <w:r w:rsidRPr="00D4559E">
        <w:rPr>
          <w:rFonts w:ascii="Times New Roman" w:eastAsia="Times New Roman" w:hAnsi="Times New Roman" w:cs="Times New Roman"/>
          <w:kern w:val="0"/>
          <w:lang w:eastAsia="en-GB"/>
          <w14:ligatures w14:val="none"/>
        </w:rPr>
        <w:br/>
      </w:r>
      <w:r w:rsidRPr="00D4559E">
        <w:rPr>
          <w:rFonts w:ascii="Times New Roman" w:eastAsia="Times New Roman" w:hAnsi="Times New Roman" w:cs="Times New Roman"/>
          <w:kern w:val="0"/>
          <w:lang w:eastAsia="en-GB"/>
          <w14:ligatures w14:val="none"/>
        </w:rPr>
        <w:br/>
        <w:t>2) The soil-type tab gives just two options, and what evidence was used to come up with assumptions, mineral and organo-mineral - what evidence was used to divide soil-type into just two options, what assumption underpins these two options and on what evidence is that based? (I want to understand for example why, under the calculator it appears that planting on peat 49cms deep appears to be treated as having the same impact as planting on peat 4.9cms deep).</w:t>
      </w:r>
      <w:r w:rsidRPr="00D4559E">
        <w:rPr>
          <w:rFonts w:ascii="Times New Roman" w:eastAsia="Times New Roman" w:hAnsi="Times New Roman" w:cs="Times New Roman"/>
          <w:kern w:val="0"/>
          <w:lang w:eastAsia="en-GB"/>
          <w14:ligatures w14:val="none"/>
        </w:rPr>
        <w:br/>
      </w:r>
      <w:r w:rsidRPr="00D4559E">
        <w:rPr>
          <w:rFonts w:ascii="Times New Roman" w:eastAsia="Times New Roman" w:hAnsi="Times New Roman" w:cs="Times New Roman"/>
          <w:kern w:val="0"/>
          <w:lang w:eastAsia="en-GB"/>
          <w14:ligatures w14:val="none"/>
        </w:rPr>
        <w:br/>
        <w:t xml:space="preserve">3) The Disturbance/Site preparation tab gives six option ranging from "none" to "very high disturbance" - what evidence was used to divide and classify soil disturbance into these six broad options, what assumption underpins each of them and on what evidence is that based?. (I would like to understand, for example, why hand </w:t>
      </w:r>
      <w:proofErr w:type="spellStart"/>
      <w:r w:rsidRPr="00D4559E">
        <w:rPr>
          <w:rFonts w:ascii="Times New Roman" w:eastAsia="Times New Roman" w:hAnsi="Times New Roman" w:cs="Times New Roman"/>
          <w:kern w:val="0"/>
          <w:lang w:eastAsia="en-GB"/>
          <w14:ligatures w14:val="none"/>
        </w:rPr>
        <w:t>screefing</w:t>
      </w:r>
      <w:proofErr w:type="spellEnd"/>
      <w:r w:rsidRPr="00D4559E">
        <w:rPr>
          <w:rFonts w:ascii="Times New Roman" w:eastAsia="Times New Roman" w:hAnsi="Times New Roman" w:cs="Times New Roman"/>
          <w:kern w:val="0"/>
          <w:lang w:eastAsia="en-GB"/>
          <w14:ligatures w14:val="none"/>
        </w:rPr>
        <w:t>, inverted, hinge and trench mounding are all described in the WCC as low disturbance and what evidence has been used to determine that the carbon emissions from these different methods of planting, which clearly affect the soil in significantly different ways, can be treated as being the same).</w:t>
      </w:r>
      <w:r w:rsidRPr="00D4559E">
        <w:rPr>
          <w:rFonts w:ascii="Times New Roman" w:eastAsia="Times New Roman" w:hAnsi="Times New Roman" w:cs="Times New Roman"/>
          <w:kern w:val="0"/>
          <w:lang w:eastAsia="en-GB"/>
          <w14:ligatures w14:val="none"/>
        </w:rPr>
        <w:br/>
      </w:r>
      <w:r w:rsidRPr="00D4559E">
        <w:rPr>
          <w:rFonts w:ascii="Times New Roman" w:eastAsia="Times New Roman" w:hAnsi="Times New Roman" w:cs="Times New Roman"/>
          <w:kern w:val="0"/>
          <w:lang w:eastAsia="en-GB"/>
          <w14:ligatures w14:val="none"/>
        </w:rPr>
        <w:br/>
        <w:t>4) In terms of the overall calculation, Carbon Sequestration over Time, Column D is about cumulative soil carbon loss. While I have not looked at that many calculations, in those that I have this column has never been completed after year one despite research which shows carbon emissions can continue for 30 years or more after planting through respiratory processes (</w:t>
      </w:r>
      <w:proofErr w:type="spellStart"/>
      <w:r w:rsidRPr="00D4559E">
        <w:rPr>
          <w:rFonts w:ascii="Times New Roman" w:eastAsia="Times New Roman" w:hAnsi="Times New Roman" w:cs="Times New Roman"/>
          <w:kern w:val="0"/>
          <w:lang w:eastAsia="en-GB"/>
          <w14:ligatures w14:val="none"/>
        </w:rPr>
        <w:t>eg</w:t>
      </w:r>
      <w:proofErr w:type="spellEnd"/>
      <w:r w:rsidRPr="00D4559E">
        <w:rPr>
          <w:rFonts w:ascii="Times New Roman" w:eastAsia="Times New Roman" w:hAnsi="Times New Roman" w:cs="Times New Roman"/>
          <w:kern w:val="0"/>
          <w:lang w:eastAsia="en-GB"/>
          <w14:ligatures w14:val="none"/>
        </w:rPr>
        <w:t xml:space="preserve"> </w:t>
      </w:r>
      <w:proofErr w:type="spellStart"/>
      <w:r w:rsidRPr="00D4559E">
        <w:rPr>
          <w:rFonts w:ascii="Times New Roman" w:eastAsia="Times New Roman" w:hAnsi="Times New Roman" w:cs="Times New Roman"/>
          <w:kern w:val="0"/>
          <w:lang w:eastAsia="en-GB"/>
          <w14:ligatures w14:val="none"/>
        </w:rPr>
        <w:t>Friggens</w:t>
      </w:r>
      <w:proofErr w:type="spellEnd"/>
      <w:r w:rsidRPr="00D4559E">
        <w:rPr>
          <w:rFonts w:ascii="Times New Roman" w:eastAsia="Times New Roman" w:hAnsi="Times New Roman" w:cs="Times New Roman"/>
          <w:kern w:val="0"/>
          <w:lang w:eastAsia="en-GB"/>
          <w14:ligatures w14:val="none"/>
        </w:rPr>
        <w:t xml:space="preserve"> et al). Please provide me therefore with the assumptions/guidance on when this column in the table should be completed and the evidence underpinning this.</w:t>
      </w:r>
    </w:p>
    <w:p w14:paraId="1BF6E048" w14:textId="77777777" w:rsidR="00D4559E" w:rsidRPr="00D4559E" w:rsidRDefault="00D4559E" w:rsidP="00D455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lastRenderedPageBreak/>
        <w:t>I am therefore asking you to formally review your failure to provide me with what evidence has been used to inform these parts of the WCC calculator or, if Scottish Forestry developed the WCC calculator without supporting evidence to confirm that you do not hold the information I have requested.</w:t>
      </w:r>
    </w:p>
    <w:p w14:paraId="6906FA2D" w14:textId="77777777" w:rsidR="00D4559E" w:rsidRPr="00D4559E" w:rsidRDefault="00D4559E" w:rsidP="00D455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t>Yours Sincerely, </w:t>
      </w:r>
    </w:p>
    <w:p w14:paraId="4BB89040" w14:textId="77777777" w:rsidR="00D4559E" w:rsidRPr="00D4559E" w:rsidRDefault="00D4559E" w:rsidP="00D455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559E">
        <w:rPr>
          <w:rFonts w:ascii="Times New Roman" w:eastAsia="Times New Roman" w:hAnsi="Times New Roman" w:cs="Times New Roman"/>
          <w:kern w:val="0"/>
          <w:lang w:eastAsia="en-GB"/>
          <w14:ligatures w14:val="none"/>
        </w:rPr>
        <w:t>Nick Kempe</w:t>
      </w:r>
    </w:p>
    <w:p w14:paraId="7953B397" w14:textId="77777777" w:rsidR="00542B25" w:rsidRDefault="00542B25"/>
    <w:sectPr w:rsidR="00542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25"/>
    <w:rsid w:val="00542B25"/>
    <w:rsid w:val="00B05790"/>
    <w:rsid w:val="00D45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48DBB-02C2-493E-BFE6-76CC3D4D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B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B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B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B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B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B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B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B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B25"/>
    <w:rPr>
      <w:rFonts w:eastAsiaTheme="majorEastAsia" w:cstheme="majorBidi"/>
      <w:color w:val="272727" w:themeColor="text1" w:themeTint="D8"/>
    </w:rPr>
  </w:style>
  <w:style w:type="paragraph" w:styleId="Title">
    <w:name w:val="Title"/>
    <w:basedOn w:val="Normal"/>
    <w:next w:val="Normal"/>
    <w:link w:val="TitleChar"/>
    <w:uiPriority w:val="10"/>
    <w:qFormat/>
    <w:rsid w:val="00542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B25"/>
    <w:pPr>
      <w:spacing w:before="160"/>
      <w:jc w:val="center"/>
    </w:pPr>
    <w:rPr>
      <w:i/>
      <w:iCs/>
      <w:color w:val="404040" w:themeColor="text1" w:themeTint="BF"/>
    </w:rPr>
  </w:style>
  <w:style w:type="character" w:customStyle="1" w:styleId="QuoteChar">
    <w:name w:val="Quote Char"/>
    <w:basedOn w:val="DefaultParagraphFont"/>
    <w:link w:val="Quote"/>
    <w:uiPriority w:val="29"/>
    <w:rsid w:val="00542B25"/>
    <w:rPr>
      <w:i/>
      <w:iCs/>
      <w:color w:val="404040" w:themeColor="text1" w:themeTint="BF"/>
    </w:rPr>
  </w:style>
  <w:style w:type="paragraph" w:styleId="ListParagraph">
    <w:name w:val="List Paragraph"/>
    <w:basedOn w:val="Normal"/>
    <w:uiPriority w:val="34"/>
    <w:qFormat/>
    <w:rsid w:val="00542B25"/>
    <w:pPr>
      <w:ind w:left="720"/>
      <w:contextualSpacing/>
    </w:pPr>
  </w:style>
  <w:style w:type="character" w:styleId="IntenseEmphasis">
    <w:name w:val="Intense Emphasis"/>
    <w:basedOn w:val="DefaultParagraphFont"/>
    <w:uiPriority w:val="21"/>
    <w:qFormat/>
    <w:rsid w:val="00542B25"/>
    <w:rPr>
      <w:i/>
      <w:iCs/>
      <w:color w:val="2F5496" w:themeColor="accent1" w:themeShade="BF"/>
    </w:rPr>
  </w:style>
  <w:style w:type="paragraph" w:styleId="IntenseQuote">
    <w:name w:val="Intense Quote"/>
    <w:basedOn w:val="Normal"/>
    <w:next w:val="Normal"/>
    <w:link w:val="IntenseQuoteChar"/>
    <w:uiPriority w:val="30"/>
    <w:qFormat/>
    <w:rsid w:val="00542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B25"/>
    <w:rPr>
      <w:i/>
      <w:iCs/>
      <w:color w:val="2F5496" w:themeColor="accent1" w:themeShade="BF"/>
    </w:rPr>
  </w:style>
  <w:style w:type="character" w:styleId="IntenseReference">
    <w:name w:val="Intense Reference"/>
    <w:basedOn w:val="DefaultParagraphFont"/>
    <w:uiPriority w:val="32"/>
    <w:qFormat/>
    <w:rsid w:val="00542B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ottish.Forestry@forestry.gov.scot" TargetMode="External"/><Relationship Id="rId4" Type="http://schemas.openxmlformats.org/officeDocument/2006/relationships/hyperlink" Target="mailto:Vicky.west@forestry.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Kempe</dc:creator>
  <cp:keywords/>
  <dc:description/>
  <cp:lastModifiedBy>Nick Kempe</cp:lastModifiedBy>
  <cp:revision>2</cp:revision>
  <dcterms:created xsi:type="dcterms:W3CDTF">2026-05-25T11:26:00Z</dcterms:created>
  <dcterms:modified xsi:type="dcterms:W3CDTF">2026-05-25T11:26:00Z</dcterms:modified>
</cp:coreProperties>
</file>