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298A6" w14:textId="77777777" w:rsidR="00376442" w:rsidRDefault="00376442">
      <w:pPr>
        <w:rPr>
          <w:rStyle w:val="Emphasis"/>
        </w:rPr>
      </w:pPr>
      <w:r>
        <w:rPr>
          <w:rStyle w:val="Emphasis"/>
        </w:rPr>
        <w:t xml:space="preserve">-----Original Message----- </w:t>
      </w:r>
    </w:p>
    <w:p w14:paraId="30C006EA" w14:textId="77777777" w:rsidR="00376442" w:rsidRDefault="00376442">
      <w:pPr>
        <w:rPr>
          <w:rStyle w:val="Emphasis"/>
        </w:rPr>
      </w:pPr>
      <w:r>
        <w:rPr>
          <w:rStyle w:val="Emphasis"/>
        </w:rPr>
        <w:t>From: Nick Kempe</w:t>
      </w:r>
    </w:p>
    <w:p w14:paraId="1925E0D0" w14:textId="77777777" w:rsidR="00376442" w:rsidRDefault="00376442">
      <w:pPr>
        <w:rPr>
          <w:rStyle w:val="Emphasis"/>
        </w:rPr>
      </w:pPr>
      <w:r>
        <w:rPr>
          <w:rStyle w:val="Emphasis"/>
        </w:rPr>
        <w:t xml:space="preserve"> Sent: 02 October 2017 14:30 </w:t>
      </w:r>
    </w:p>
    <w:p w14:paraId="56AA60F6" w14:textId="77777777" w:rsidR="00376442" w:rsidRDefault="00376442">
      <w:pPr>
        <w:rPr>
          <w:rStyle w:val="Emphasis"/>
        </w:rPr>
      </w:pPr>
      <w:r>
        <w:rPr>
          <w:rStyle w:val="Emphasis"/>
        </w:rPr>
        <w:t xml:space="preserve">To: Simon Jones </w:t>
      </w:r>
    </w:p>
    <w:p w14:paraId="53EAA74B" w14:textId="77777777" w:rsidR="00376442" w:rsidRDefault="00376442">
      <w:pPr>
        <w:rPr>
          <w:rStyle w:val="Emphasis"/>
        </w:rPr>
      </w:pPr>
      <w:r>
        <w:rPr>
          <w:rStyle w:val="Emphasis"/>
        </w:rPr>
        <w:t xml:space="preserve">Cc: James Stuart </w:t>
      </w:r>
    </w:p>
    <w:p w14:paraId="7364A074" w14:textId="77777777" w:rsidR="00376442" w:rsidRDefault="00376442">
      <w:pPr>
        <w:rPr>
          <w:rStyle w:val="Emphasis"/>
        </w:rPr>
      </w:pPr>
      <w:r>
        <w:rPr>
          <w:rStyle w:val="Emphasis"/>
        </w:rPr>
        <w:t xml:space="preserve">Subject: Information on the camping byelaws </w:t>
      </w:r>
    </w:p>
    <w:p w14:paraId="37BDCA96" w14:textId="77777777" w:rsidR="00376442" w:rsidRDefault="00376442">
      <w:pPr>
        <w:rPr>
          <w:rStyle w:val="Emphasis"/>
        </w:rPr>
      </w:pPr>
      <w:r>
        <w:rPr>
          <w:rStyle w:val="Emphasis"/>
        </w:rPr>
        <w:t xml:space="preserve">Hi Simon, </w:t>
      </w:r>
    </w:p>
    <w:p w14:paraId="4D75AD96" w14:textId="77777777" w:rsidR="00376442" w:rsidRDefault="00376442">
      <w:pPr>
        <w:rPr>
          <w:rStyle w:val="Emphasis"/>
        </w:rPr>
      </w:pPr>
      <w:r>
        <w:rPr>
          <w:rStyle w:val="Emphasis"/>
        </w:rPr>
        <w:t xml:space="preserve">With the camping byelaw season having finished I would like to request that you make public the following information on your website in order to inform public discussion and understanding about the effectiveness of the byelaws.  However, should you not be willing to do this, I would like to request the information under FOI/EIRs. I appreciate you have already provided (EIR 2017/058) information up to the 26th June on both bookings and feedback in pdf format.    While this information was useful, its usefulness was limited because the information was provided in two pdf files rather than as data on a spreadsheet (my fault for not framing the question better).   In order to analyse the data better I am therefore now requesting that the Park makes the data it holds on bookings and feedback on the permit system public (with all personal information redacted).  In effect I am asking you for all the categories of data you have collected, with the categories containing personal information being redacted and the information contained in the other columns being provided as a spreadsheet.  I think this should involve less work that selecting a few data headings and then converting these into pdf files and if I am right about this I think it would make sense for you to provide data for all the byelaw season and not just from 27th June which would mean me trying to compare two different data sets.  I hope this explanation makes sense and below I have set out the information I think should be made public: </w:t>
      </w:r>
    </w:p>
    <w:p w14:paraId="79A4B1A3" w14:textId="77777777" w:rsidR="00376442" w:rsidRDefault="00376442">
      <w:pPr>
        <w:rPr>
          <w:rStyle w:val="Emphasis"/>
        </w:rPr>
      </w:pPr>
      <w:r>
        <w:rPr>
          <w:rStyle w:val="Emphasis"/>
        </w:rPr>
        <w:t xml:space="preserve">1) A copy of the camping permit system data headings, with all columns holding personal information obviously being redacted, but data for other headings   including dates and numbers of bookings for each area along with feedback responses being supplied.   In order to enable the data to be properly analysed I request you include </w:t>
      </w:r>
      <w:proofErr w:type="gramStart"/>
      <w:r>
        <w:rPr>
          <w:rStyle w:val="Emphasis"/>
        </w:rPr>
        <w:t>all  identification</w:t>
      </w:r>
      <w:proofErr w:type="gramEnd"/>
      <w:r>
        <w:rPr>
          <w:rStyle w:val="Emphasis"/>
        </w:rPr>
        <w:t xml:space="preserve"> codes assigned to people booking by the LLTNPA under the system and supply this in Excel Format. (The information provided to me in June was in pdf format and supplied as two separate files which made it impossible to cross-reference or analyse properly). </w:t>
      </w:r>
    </w:p>
    <w:p w14:paraId="2A3C1685" w14:textId="77777777" w:rsidR="00376442" w:rsidRDefault="00376442">
      <w:pPr>
        <w:rPr>
          <w:rStyle w:val="Emphasis"/>
        </w:rPr>
      </w:pPr>
      <w:r>
        <w:rPr>
          <w:rStyle w:val="Emphasis"/>
        </w:rPr>
        <w:t xml:space="preserve">2) A copy of the Loch Chon booking system data headings, with all columns </w:t>
      </w:r>
      <w:proofErr w:type="gramStart"/>
      <w:r>
        <w:rPr>
          <w:rStyle w:val="Emphasis"/>
        </w:rPr>
        <w:t>holding  personal</w:t>
      </w:r>
      <w:proofErr w:type="gramEnd"/>
      <w:r>
        <w:rPr>
          <w:rStyle w:val="Emphasis"/>
        </w:rPr>
        <w:t xml:space="preserve"> information obviously being redacted, but data for other headings  including dates and numbers of bookings for each pitch along with feedback responses being supplied.   In order to enable the data to be properly analysed I request you include all identification codes assigned to people booking by the LLTNPA under the system and supply this in Excel Format. (The information provided to me in June was in pdf format and supplied as two separate files which made it impossible to cross-reference or analyse properly). </w:t>
      </w:r>
    </w:p>
    <w:p w14:paraId="42F15FE2" w14:textId="77777777" w:rsidR="00376442" w:rsidRDefault="00376442">
      <w:pPr>
        <w:rPr>
          <w:rStyle w:val="Emphasis"/>
        </w:rPr>
      </w:pPr>
      <w:r>
        <w:rPr>
          <w:rStyle w:val="Emphasis"/>
        </w:rPr>
        <w:t xml:space="preserve">3) A copy of all ranger patrol records since the byelaws came into force on 1st March until 30th September (I had previously been supplied with these records).  </w:t>
      </w:r>
      <w:proofErr w:type="gramStart"/>
      <w:r>
        <w:rPr>
          <w:rStyle w:val="Emphasis"/>
        </w:rPr>
        <w:t>Again</w:t>
      </w:r>
      <w:proofErr w:type="gramEnd"/>
      <w:r>
        <w:rPr>
          <w:rStyle w:val="Emphasis"/>
        </w:rPr>
        <w:t xml:space="preserve"> I would request this is on an Excel spreadsheet rather than as a PDF which makes further analysis very difficult. </w:t>
      </w:r>
    </w:p>
    <w:p w14:paraId="103047C0" w14:textId="77777777" w:rsidR="00376442" w:rsidRDefault="00376442">
      <w:pPr>
        <w:rPr>
          <w:rStyle w:val="Emphasis"/>
        </w:rPr>
      </w:pPr>
      <w:r>
        <w:rPr>
          <w:rStyle w:val="Emphasis"/>
        </w:rPr>
        <w:t>4) Information about the number of complaints the LLTNPA has received which are related to the byelaws and Your Park (</w:t>
      </w:r>
      <w:proofErr w:type="spellStart"/>
      <w:r>
        <w:rPr>
          <w:rStyle w:val="Emphasis"/>
        </w:rPr>
        <w:t>eg</w:t>
      </w:r>
      <w:proofErr w:type="spellEnd"/>
      <w:r>
        <w:rPr>
          <w:rStyle w:val="Emphasis"/>
        </w:rPr>
        <w:t xml:space="preserve"> complaints about permit areas, campsites, the booking system, Your Park </w:t>
      </w:r>
      <w:r>
        <w:rPr>
          <w:rStyle w:val="Emphasis"/>
        </w:rPr>
        <w:lastRenderedPageBreak/>
        <w:t>signage, attitudes of staff), any information the Park holds about complaints made to partners (</w:t>
      </w:r>
      <w:proofErr w:type="spellStart"/>
      <w:r>
        <w:rPr>
          <w:rStyle w:val="Emphasis"/>
        </w:rPr>
        <w:t>eg</w:t>
      </w:r>
      <w:proofErr w:type="spellEnd"/>
      <w:r>
        <w:rPr>
          <w:rStyle w:val="Emphasis"/>
        </w:rPr>
        <w:t xml:space="preserve"> Forest Enterprise Scotland) and any analysis the Park has undertaken of the complaints received. </w:t>
      </w:r>
    </w:p>
    <w:p w14:paraId="03F5B493" w14:textId="40F849B4" w:rsidR="002D1088" w:rsidRDefault="00376442">
      <w:pPr>
        <w:rPr>
          <w:rStyle w:val="Emphasis"/>
        </w:rPr>
      </w:pPr>
      <w:bookmarkStart w:id="0" w:name="_GoBack"/>
      <w:bookmarkEnd w:id="0"/>
      <w:r>
        <w:rPr>
          <w:rStyle w:val="Emphasis"/>
        </w:rPr>
        <w:t>5) Any Operations Ironworks data held by the LLTNPA for this year. I would also welcome an explanation for why the Loch Chon campsite is now closed but if you don't want to respond to that, I would also like to request all information the Park holds about how this decision was made.</w:t>
      </w:r>
    </w:p>
    <w:p w14:paraId="40D96B1F" w14:textId="77777777" w:rsidR="00376442" w:rsidRDefault="00376442"/>
    <w:sectPr w:rsidR="003764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DB6"/>
    <w:rsid w:val="001D6DB6"/>
    <w:rsid w:val="002D1088"/>
    <w:rsid w:val="002D2BE6"/>
    <w:rsid w:val="00376442"/>
    <w:rsid w:val="003D79DF"/>
    <w:rsid w:val="00DC27A9"/>
    <w:rsid w:val="00DF7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663D"/>
  <w15:chartTrackingRefBased/>
  <w15:docId w15:val="{AA94AA9E-131E-4E77-8001-1E1166C6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764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2</cp:revision>
  <dcterms:created xsi:type="dcterms:W3CDTF">2017-11-10T10:47:00Z</dcterms:created>
  <dcterms:modified xsi:type="dcterms:W3CDTF">2017-11-10T10:50:00Z</dcterms:modified>
</cp:coreProperties>
</file>